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C4" w:rsidRPr="008213C4" w:rsidRDefault="007C1C19" w:rsidP="008213C4">
      <w:pPr>
        <w:tabs>
          <w:tab w:val="left" w:pos="680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p w:rsidR="00D66872" w:rsidRDefault="008213C4" w:rsidP="008213C4">
      <w:pPr>
        <w:tabs>
          <w:tab w:val="left" w:pos="680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13C4">
        <w:rPr>
          <w:rFonts w:ascii="Times New Roman" w:eastAsia="Calibri" w:hAnsi="Times New Roman" w:cs="Times New Roman"/>
          <w:b/>
          <w:sz w:val="24"/>
          <w:szCs w:val="24"/>
        </w:rPr>
        <w:t xml:space="preserve">о реализации программы деятельности </w:t>
      </w:r>
      <w:proofErr w:type="gramStart"/>
      <w:r w:rsidR="000B077A">
        <w:rPr>
          <w:rFonts w:ascii="Times New Roman" w:eastAsia="Calibri" w:hAnsi="Times New Roman" w:cs="Times New Roman"/>
          <w:b/>
          <w:sz w:val="24"/>
          <w:szCs w:val="24"/>
        </w:rPr>
        <w:t>Ф</w:t>
      </w:r>
      <w:r w:rsidR="0078095A">
        <w:rPr>
          <w:rFonts w:ascii="Times New Roman" w:eastAsia="Calibri" w:hAnsi="Times New Roman" w:cs="Times New Roman"/>
          <w:b/>
          <w:sz w:val="24"/>
          <w:szCs w:val="24"/>
        </w:rPr>
        <w:t>орсайт-центра</w:t>
      </w:r>
      <w:proofErr w:type="gramEnd"/>
      <w:r w:rsidR="0078095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66872">
        <w:rPr>
          <w:rFonts w:ascii="Times New Roman" w:eastAsia="Calibri" w:hAnsi="Times New Roman" w:cs="Times New Roman"/>
          <w:b/>
          <w:sz w:val="24"/>
          <w:szCs w:val="24"/>
        </w:rPr>
        <w:t xml:space="preserve">/муниципального методического объединения </w:t>
      </w:r>
    </w:p>
    <w:p w:rsidR="008213C4" w:rsidRPr="008213C4" w:rsidRDefault="0078095A" w:rsidP="008213C4">
      <w:pPr>
        <w:tabs>
          <w:tab w:val="left" w:pos="680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 </w:t>
      </w:r>
      <w:r w:rsidR="00D66872">
        <w:rPr>
          <w:rFonts w:ascii="Times New Roman" w:eastAsia="Calibri" w:hAnsi="Times New Roman" w:cs="Times New Roman"/>
          <w:b/>
          <w:sz w:val="24"/>
          <w:szCs w:val="24"/>
        </w:rPr>
        <w:t>2022-2023</w:t>
      </w:r>
      <w:r w:rsidR="00A506BC">
        <w:rPr>
          <w:rFonts w:ascii="Times New Roman" w:eastAsia="Calibri" w:hAnsi="Times New Roman" w:cs="Times New Roman"/>
          <w:b/>
          <w:sz w:val="24"/>
          <w:szCs w:val="24"/>
        </w:rPr>
        <w:t xml:space="preserve"> г. </w:t>
      </w: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000297">
        <w:rPr>
          <w:rFonts w:ascii="Times New Roman" w:eastAsia="Calibri" w:hAnsi="Times New Roman" w:cs="Times New Roman"/>
          <w:b/>
          <w:sz w:val="24"/>
          <w:szCs w:val="24"/>
        </w:rPr>
        <w:t>1 полугодие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8213C4" w:rsidRPr="008213C4" w:rsidRDefault="008213C4" w:rsidP="008213C4">
      <w:pPr>
        <w:tabs>
          <w:tab w:val="left" w:pos="680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13C4" w:rsidRPr="00D66872" w:rsidRDefault="008213C4" w:rsidP="008213C4">
      <w:pPr>
        <w:numPr>
          <w:ilvl w:val="0"/>
          <w:numId w:val="1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 xml:space="preserve">Наименование </w:t>
      </w:r>
      <w:r w:rsidR="00FF0002" w:rsidRPr="00D66872">
        <w:rPr>
          <w:rFonts w:ascii="Times New Roman" w:eastAsia="Calibri" w:hAnsi="Times New Roman" w:cs="Times New Roman"/>
          <w:sz w:val="24"/>
          <w:szCs w:val="24"/>
        </w:rPr>
        <w:t>объединения</w:t>
      </w:r>
      <w:proofErr w:type="gramStart"/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6872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00297" w:rsidRPr="00D66872">
        <w:rPr>
          <w:rFonts w:ascii="Times New Roman" w:hAnsi="Times New Roman" w:cs="Times New Roman"/>
          <w:sz w:val="24"/>
          <w:szCs w:val="24"/>
          <w:u w:val="single"/>
        </w:rPr>
        <w:t>«Организация работы с родителями по профилактике дорожно-транспортных происшествий с учас</w:t>
      </w:r>
      <w:r w:rsidR="00D813D5" w:rsidRPr="00D66872">
        <w:rPr>
          <w:rFonts w:ascii="Times New Roman" w:hAnsi="Times New Roman" w:cs="Times New Roman"/>
          <w:sz w:val="24"/>
          <w:szCs w:val="24"/>
          <w:u w:val="single"/>
        </w:rPr>
        <w:t>тием несовершеннолетних» на 2022-2023</w:t>
      </w:r>
      <w:r w:rsidR="00000297" w:rsidRPr="00D66872">
        <w:rPr>
          <w:rFonts w:ascii="Times New Roman" w:hAnsi="Times New Roman" w:cs="Times New Roman"/>
          <w:sz w:val="24"/>
          <w:szCs w:val="24"/>
          <w:u w:val="single"/>
        </w:rPr>
        <w:t>уч</w:t>
      </w:r>
      <w:proofErr w:type="gramStart"/>
      <w:r w:rsidR="00000297" w:rsidRPr="00D66872">
        <w:rPr>
          <w:rFonts w:ascii="Times New Roman" w:hAnsi="Times New Roman" w:cs="Times New Roman"/>
          <w:sz w:val="24"/>
          <w:szCs w:val="24"/>
          <w:u w:val="single"/>
        </w:rPr>
        <w:t>.г</w:t>
      </w:r>
      <w:proofErr w:type="gramEnd"/>
      <w:r w:rsidR="00000297" w:rsidRPr="00D66872">
        <w:rPr>
          <w:rFonts w:ascii="Times New Roman" w:hAnsi="Times New Roman" w:cs="Times New Roman"/>
          <w:sz w:val="24"/>
          <w:szCs w:val="24"/>
          <w:u w:val="single"/>
        </w:rPr>
        <w:t>од»</w:t>
      </w:r>
    </w:p>
    <w:p w:rsidR="008213C4" w:rsidRPr="00D66872" w:rsidRDefault="008213C4" w:rsidP="008213C4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Базовая организация</w:t>
      </w:r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D66872">
        <w:rPr>
          <w:rFonts w:ascii="Times New Roman" w:eastAsia="Calibri" w:hAnsi="Times New Roman" w:cs="Times New Roman"/>
          <w:sz w:val="24"/>
          <w:szCs w:val="24"/>
        </w:rPr>
        <w:t>:</w:t>
      </w:r>
      <w:r w:rsidR="00000297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М</w:t>
      </w:r>
      <w:proofErr w:type="gramEnd"/>
      <w:r w:rsidR="00000297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униципальное автономное дошкольное образовательное учреждение города Нижневартовска детский сад №52 «Самолётик»</w:t>
      </w:r>
    </w:p>
    <w:p w:rsidR="008213C4" w:rsidRPr="00D66872" w:rsidRDefault="008213C4" w:rsidP="00000297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Целевая аудитория, на которую направлена деятельность</w:t>
      </w:r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 объединения</w:t>
      </w:r>
      <w:proofErr w:type="gramStart"/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6872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proofErr w:type="gramEnd"/>
      <w:r w:rsidR="00000297" w:rsidRPr="00D668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Педагогические работники образовательных организаций города Нижневартовска</w:t>
      </w:r>
      <w:r w:rsidR="00D813D5" w:rsidRPr="00D66872">
        <w:t>.</w:t>
      </w:r>
    </w:p>
    <w:p w:rsidR="008213C4" w:rsidRPr="00D66872" w:rsidRDefault="008213C4" w:rsidP="00D813D5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gramStart"/>
      <w:r w:rsidRPr="00D66872">
        <w:rPr>
          <w:rFonts w:ascii="Times New Roman" w:eastAsia="Calibri" w:hAnsi="Times New Roman" w:cs="Times New Roman"/>
          <w:sz w:val="24"/>
          <w:szCs w:val="24"/>
        </w:rPr>
        <w:t xml:space="preserve">Цель, задачи деятельности </w:t>
      </w:r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объединения </w:t>
      </w:r>
      <w:r w:rsidRPr="00D66872">
        <w:rPr>
          <w:rFonts w:ascii="Times New Roman" w:eastAsia="Calibri" w:hAnsi="Times New Roman" w:cs="Times New Roman"/>
          <w:sz w:val="24"/>
          <w:szCs w:val="24"/>
        </w:rPr>
        <w:t>по решению профессиональных проблем и образовательных запросов руководящих и педагогическихработников:</w:t>
      </w:r>
      <w:r w:rsidR="00D813D5" w:rsidRPr="00D6687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00297" w:rsidRPr="00D66872">
        <w:rPr>
          <w:u w:val="single"/>
        </w:rPr>
        <w:t>а</w:t>
      </w:r>
      <w:r w:rsidR="00000297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ккумулирование и распространение опыта педагогов на муниципальном уровне посредством развития активности родителей воспитанников и обучающихся по формированию ответственности за безопасность своей жизни, жизни своих детей и жизни, окружающих на улично — дорожной сети, а также обучения, просвещения и выполнения правил дорожного движения на улицах города:</w:t>
      </w:r>
      <w:proofErr w:type="gramEnd"/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D66872">
        <w:rPr>
          <w:u w:val="single"/>
        </w:rPr>
        <w:t>выявление, обобщение, распространение</w:t>
      </w:r>
      <w:r w:rsidRPr="008A3DDB">
        <w:rPr>
          <w:u w:val="single"/>
        </w:rPr>
        <w:t xml:space="preserve"> индивидуального инновационного педагогического опыта посредствам информационных ресурсов; 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8A3DDB">
        <w:rPr>
          <w:u w:val="single"/>
        </w:rPr>
        <w:t xml:space="preserve">осуществление взаимодействия с образовательными учебными заведениями по оказанию помощи родителям в вопросах дорожной безопасности; 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8A3DDB">
        <w:rPr>
          <w:u w:val="single"/>
        </w:rPr>
        <w:t>ведение проектной деятельности по вопросам профилактики детского дорожно-транспортного травматизма;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8A3DDB">
        <w:rPr>
          <w:u w:val="single"/>
        </w:rPr>
        <w:t>определение круга вопросов консультирования педагогических работников образовательных организаций, по вопросам профилактики детского дорожно-транспортного травматизма;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8A3DDB">
        <w:rPr>
          <w:u w:val="single"/>
        </w:rPr>
        <w:t>распространение передового педагогического опыта, ознакомление педагогической общественности с результатами работы по реализуемым содержательным направлениям через создание и сопровождение веб-сайтов, электронных СМИ, осуществление издательской деятельности;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rFonts w:eastAsia="Calibri"/>
          <w:szCs w:val="24"/>
          <w:u w:val="single"/>
        </w:rPr>
      </w:pPr>
      <w:r w:rsidRPr="008A3DDB">
        <w:rPr>
          <w:u w:val="single"/>
        </w:rPr>
        <w:t>расширение банка цифровых образовательных ресурсов, разработанных педагогами ДОУ</w:t>
      </w:r>
    </w:p>
    <w:p w:rsidR="008213C4" w:rsidRPr="00B60B98" w:rsidRDefault="008213C4" w:rsidP="008213C4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0B98">
        <w:rPr>
          <w:rFonts w:ascii="Times New Roman" w:eastAsia="Calibri" w:hAnsi="Times New Roman" w:cs="Times New Roman"/>
          <w:sz w:val="24"/>
          <w:szCs w:val="24"/>
        </w:rPr>
        <w:t>Основные формы организации и содержание деятельности:</w:t>
      </w:r>
    </w:p>
    <w:p w:rsidR="00000297" w:rsidRPr="00B60B98" w:rsidRDefault="00000297" w:rsidP="00000297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60B98">
        <w:rPr>
          <w:rFonts w:ascii="Times New Roman" w:eastAsia="Times New Roman" w:hAnsi="Times New Roman" w:cs="Times New Roman"/>
          <w:sz w:val="24"/>
          <w:szCs w:val="24"/>
          <w:u w:val="single"/>
        </w:rPr>
        <w:t>Планирование работы ресурсного центра по профилактике ДДТТ осуществляется на основе статистического и факторного анализа причин и условий, способствующих возникновению дорожно-транспортных происшествий. Достижение положительных и долгосрочных эффектов в работе по профилактике ДДТТ возможно только на основе комплексного подхода к решению данного вопроса, который включает в себя систематическую работу с воспитанниками, работу с педагогами и родителями, информационно-методическое и материально-техническое обеспечение данного процесса. Профилактическая деятельность отражает работу с такими группами как воспитанники, родители, педагоги не только самого ресурсного центра, но и других образовательных учреждений города. Организация работы осуществляется через использование</w:t>
      </w:r>
      <w:r w:rsidR="00AB42A0" w:rsidRPr="00B60B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«П</w:t>
      </w:r>
      <w:r w:rsidRPr="00B60B98">
        <w:rPr>
          <w:rFonts w:ascii="Times New Roman" w:eastAsia="Times New Roman" w:hAnsi="Times New Roman" w:cs="Times New Roman"/>
          <w:sz w:val="24"/>
          <w:szCs w:val="24"/>
          <w:u w:val="single"/>
        </w:rPr>
        <w:t>ортала по профилактике детского дорожно-транспортного травматизма</w:t>
      </w:r>
      <w:r w:rsidR="00AB42A0" w:rsidRPr="00B60B98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</w:p>
    <w:p w:rsidR="00000297" w:rsidRPr="00A506BC" w:rsidRDefault="00000297" w:rsidP="00000297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8213C4" w:rsidRPr="008213C4" w:rsidRDefault="00D66872" w:rsidP="008213C4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</w:rPr>
        <w:t>информация о заседаниях</w:t>
      </w:r>
      <w:r w:rsidR="008213C4" w:rsidRPr="008213C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213C4" w:rsidRPr="00A506BC" w:rsidRDefault="008213C4" w:rsidP="008213C4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4863" w:type="dxa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254"/>
        <w:gridCol w:w="1276"/>
        <w:gridCol w:w="1559"/>
        <w:gridCol w:w="2289"/>
        <w:gridCol w:w="2672"/>
        <w:gridCol w:w="4395"/>
      </w:tblGrid>
      <w:tr w:rsidR="00E96C9D" w:rsidRPr="00AB42A0" w:rsidTr="00023A4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Периоды проведения заседаний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9D" w:rsidRPr="00A506BC" w:rsidRDefault="00A506BC" w:rsidP="00A506BC">
            <w:pPr>
              <w:pStyle w:val="af0"/>
              <w:rPr>
                <w:rFonts w:eastAsia="Calibri"/>
                <w:sz w:val="20"/>
                <w:szCs w:val="20"/>
              </w:rPr>
            </w:pPr>
            <w:r w:rsidRPr="00A506BC">
              <w:rPr>
                <w:sz w:val="20"/>
                <w:szCs w:val="20"/>
              </w:rPr>
              <w:t>Дата,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 участников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Тематика заседаний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Формы работы в рамках заседания </w:t>
            </w:r>
          </w:p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B42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(инструктивно-методическое совещание, теоретический семинар, семинар-практикум, творческий отчет, консультация, открытое учебное, внеучебное занятие, мастер-класс, др.)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Принятые решения, </w:t>
            </w:r>
          </w:p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методический продукт</w:t>
            </w:r>
          </w:p>
        </w:tc>
      </w:tr>
      <w:tr w:rsidR="00D93025" w:rsidRPr="00AB42A0" w:rsidTr="00DA76D1">
        <w:trPr>
          <w:trHeight w:val="6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25" w:rsidRPr="001E5B80" w:rsidRDefault="005D7089" w:rsidP="00C438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  <w:r w:rsidR="00D93025"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5" w:rsidRPr="00775D07" w:rsidRDefault="005D7089" w:rsidP="00C438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5D07">
              <w:rPr>
                <w:rFonts w:ascii="Times New Roman" w:eastAsia="Calibri" w:hAnsi="Times New Roman" w:cs="Times New Roman"/>
                <w:sz w:val="20"/>
                <w:szCs w:val="20"/>
              </w:rPr>
              <w:t>20.09.</w:t>
            </w:r>
            <w:r w:rsidR="001E5B80" w:rsidRPr="00775D07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Pr="00775D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5" w:rsidRPr="00775D07" w:rsidRDefault="00991454" w:rsidP="00C438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5D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5D7089" w:rsidRPr="00775D0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25" w:rsidRPr="00775D07" w:rsidRDefault="00991454" w:rsidP="00C438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5D07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 педагоги по профилактике детско-дорожного транспортного травматизма в ДОУ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C" w:rsidRPr="00775D07" w:rsidRDefault="006C7F1C" w:rsidP="006C7F1C">
            <w:pPr>
              <w:pStyle w:val="af0"/>
              <w:rPr>
                <w:rFonts w:eastAsia="Calibri"/>
                <w:sz w:val="20"/>
                <w:szCs w:val="20"/>
              </w:rPr>
            </w:pPr>
            <w:r w:rsidRPr="00775D07">
              <w:rPr>
                <w:rFonts w:eastAsia="Calibri"/>
                <w:sz w:val="20"/>
                <w:szCs w:val="20"/>
              </w:rPr>
              <w:t xml:space="preserve">Заседание </w:t>
            </w:r>
          </w:p>
          <w:p w:rsidR="006C7F1C" w:rsidRPr="00775D07" w:rsidRDefault="006C7F1C" w:rsidP="006C7F1C">
            <w:pPr>
              <w:pStyle w:val="af0"/>
              <w:rPr>
                <w:rFonts w:eastAsia="Calibri"/>
                <w:sz w:val="20"/>
                <w:szCs w:val="20"/>
              </w:rPr>
            </w:pPr>
            <w:r w:rsidRPr="00775D07">
              <w:rPr>
                <w:rFonts w:eastAsia="Calibri"/>
                <w:sz w:val="20"/>
                <w:szCs w:val="20"/>
              </w:rPr>
              <w:t xml:space="preserve">Совета </w:t>
            </w:r>
          </w:p>
          <w:p w:rsidR="006C7F1C" w:rsidRPr="00775D07" w:rsidRDefault="006C7F1C" w:rsidP="006C7F1C">
            <w:pPr>
              <w:pStyle w:val="af0"/>
              <w:rPr>
                <w:sz w:val="20"/>
                <w:szCs w:val="20"/>
              </w:rPr>
            </w:pPr>
            <w:r w:rsidRPr="00775D07">
              <w:rPr>
                <w:sz w:val="20"/>
                <w:szCs w:val="20"/>
              </w:rPr>
              <w:t xml:space="preserve">муниципального методического объединения; </w:t>
            </w:r>
          </w:p>
          <w:p w:rsidR="006C7F1C" w:rsidRPr="00775D07" w:rsidRDefault="006C7F1C" w:rsidP="006C7F1C">
            <w:pPr>
              <w:pStyle w:val="af0"/>
              <w:rPr>
                <w:sz w:val="20"/>
                <w:szCs w:val="20"/>
              </w:rPr>
            </w:pPr>
            <w:r w:rsidRPr="00775D07">
              <w:rPr>
                <w:sz w:val="20"/>
                <w:szCs w:val="20"/>
              </w:rPr>
              <w:t xml:space="preserve">Утверждение Программы, Разработка Плана </w:t>
            </w:r>
          </w:p>
          <w:p w:rsidR="006C7F1C" w:rsidRPr="00775D07" w:rsidRDefault="006C7F1C" w:rsidP="006C7F1C">
            <w:pPr>
              <w:pStyle w:val="af0"/>
              <w:rPr>
                <w:sz w:val="20"/>
                <w:szCs w:val="20"/>
              </w:rPr>
            </w:pPr>
            <w:r w:rsidRPr="00775D07">
              <w:rPr>
                <w:rFonts w:eastAsia="Calibri"/>
                <w:sz w:val="20"/>
                <w:szCs w:val="20"/>
              </w:rPr>
              <w:t>деятельности, состава Совета муниципального методического объединения на 2022-2023 учебный год</w:t>
            </w:r>
          </w:p>
          <w:p w:rsidR="00991454" w:rsidRPr="00775D07" w:rsidRDefault="00991454" w:rsidP="00C438BF">
            <w:pPr>
              <w:pStyle w:val="af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AA" w:rsidRPr="00775D07" w:rsidRDefault="008920AA" w:rsidP="008920AA">
            <w:pPr>
              <w:pStyle w:val="af0"/>
              <w:rPr>
                <w:sz w:val="20"/>
                <w:szCs w:val="20"/>
              </w:rPr>
            </w:pPr>
            <w:r w:rsidRPr="00775D07">
              <w:rPr>
                <w:sz w:val="20"/>
                <w:szCs w:val="20"/>
              </w:rPr>
              <w:t>Организационное</w:t>
            </w:r>
            <w:r w:rsidRPr="00775D07">
              <w:rPr>
                <w:spacing w:val="-9"/>
                <w:sz w:val="20"/>
                <w:szCs w:val="20"/>
              </w:rPr>
              <w:t xml:space="preserve"> </w:t>
            </w:r>
            <w:r w:rsidRPr="00775D07">
              <w:rPr>
                <w:sz w:val="20"/>
                <w:szCs w:val="20"/>
              </w:rPr>
              <w:t>заседание,</w:t>
            </w:r>
            <w:r w:rsidRPr="00775D07">
              <w:rPr>
                <w:spacing w:val="-3"/>
                <w:sz w:val="20"/>
                <w:szCs w:val="20"/>
              </w:rPr>
              <w:t xml:space="preserve"> </w:t>
            </w:r>
            <w:r w:rsidRPr="00775D07">
              <w:rPr>
                <w:sz w:val="20"/>
                <w:szCs w:val="20"/>
              </w:rPr>
              <w:t>планирование</w:t>
            </w:r>
            <w:r w:rsidRPr="00775D07">
              <w:rPr>
                <w:spacing w:val="-6"/>
                <w:sz w:val="20"/>
                <w:szCs w:val="20"/>
              </w:rPr>
              <w:t xml:space="preserve"> </w:t>
            </w:r>
            <w:r w:rsidRPr="00775D07">
              <w:rPr>
                <w:sz w:val="20"/>
                <w:szCs w:val="20"/>
              </w:rPr>
              <w:t>работы</w:t>
            </w:r>
            <w:r w:rsidRPr="00775D07">
              <w:rPr>
                <w:spacing w:val="-6"/>
                <w:sz w:val="20"/>
                <w:szCs w:val="20"/>
              </w:rPr>
              <w:t xml:space="preserve"> </w:t>
            </w:r>
            <w:r w:rsidRPr="00775D07">
              <w:rPr>
                <w:sz w:val="20"/>
                <w:szCs w:val="20"/>
              </w:rPr>
              <w:t>на</w:t>
            </w:r>
            <w:r w:rsidRPr="00775D07">
              <w:rPr>
                <w:spacing w:val="-42"/>
                <w:sz w:val="20"/>
                <w:szCs w:val="20"/>
              </w:rPr>
              <w:t xml:space="preserve"> </w:t>
            </w:r>
            <w:r w:rsidRPr="00775D07">
              <w:rPr>
                <w:sz w:val="20"/>
                <w:szCs w:val="20"/>
              </w:rPr>
              <w:t>учебный</w:t>
            </w:r>
            <w:r w:rsidRPr="00775D07">
              <w:rPr>
                <w:spacing w:val="44"/>
                <w:sz w:val="20"/>
                <w:szCs w:val="20"/>
              </w:rPr>
              <w:t xml:space="preserve"> </w:t>
            </w:r>
            <w:r w:rsidRPr="00775D07">
              <w:rPr>
                <w:sz w:val="20"/>
                <w:szCs w:val="20"/>
              </w:rPr>
              <w:t>год.</w:t>
            </w:r>
          </w:p>
          <w:p w:rsidR="00991454" w:rsidRPr="00775D07" w:rsidRDefault="008920AA" w:rsidP="008920AA">
            <w:pPr>
              <w:pStyle w:val="af0"/>
              <w:rPr>
                <w:rFonts w:eastAsia="Calibri"/>
                <w:sz w:val="20"/>
                <w:szCs w:val="20"/>
              </w:rPr>
            </w:pPr>
            <w:r w:rsidRPr="00775D07">
              <w:rPr>
                <w:sz w:val="20"/>
                <w:szCs w:val="20"/>
              </w:rPr>
              <w:t>Педставление</w:t>
            </w:r>
            <w:r w:rsidRPr="00775D07">
              <w:rPr>
                <w:spacing w:val="-3"/>
                <w:sz w:val="20"/>
                <w:szCs w:val="20"/>
              </w:rPr>
              <w:t xml:space="preserve"> </w:t>
            </w:r>
            <w:r w:rsidRPr="00775D07">
              <w:rPr>
                <w:sz w:val="20"/>
                <w:szCs w:val="20"/>
              </w:rPr>
              <w:t>опыта.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89" w:rsidRPr="00775D07" w:rsidRDefault="00143459" w:rsidP="005D7089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5D7089" w:rsidRPr="00775D07">
              <w:rPr>
                <w:sz w:val="20"/>
                <w:szCs w:val="20"/>
              </w:rPr>
              <w:t>Аналитическая справка - отчет</w:t>
            </w:r>
          </w:p>
          <w:p w:rsidR="006C7F1C" w:rsidRPr="00775D07" w:rsidRDefault="005D7089" w:rsidP="006C7F1C">
            <w:pPr>
              <w:pStyle w:val="af0"/>
              <w:rPr>
                <w:sz w:val="20"/>
                <w:szCs w:val="20"/>
              </w:rPr>
            </w:pPr>
            <w:r w:rsidRPr="00775D07">
              <w:rPr>
                <w:sz w:val="20"/>
                <w:szCs w:val="20"/>
              </w:rPr>
              <w:t xml:space="preserve">о деятельности </w:t>
            </w:r>
            <w:r w:rsidR="006C7F1C" w:rsidRPr="00775D07">
              <w:rPr>
                <w:sz w:val="20"/>
                <w:szCs w:val="20"/>
              </w:rPr>
              <w:t>методического объединения</w:t>
            </w:r>
            <w:r w:rsidRPr="00775D07">
              <w:rPr>
                <w:sz w:val="20"/>
                <w:szCs w:val="20"/>
              </w:rPr>
              <w:t xml:space="preserve"> по организации работы</w:t>
            </w:r>
            <w:r w:rsidR="006C7F1C" w:rsidRPr="00775D07">
              <w:rPr>
                <w:sz w:val="20"/>
                <w:szCs w:val="20"/>
              </w:rPr>
              <w:t xml:space="preserve"> </w:t>
            </w:r>
            <w:r w:rsidRPr="00775D07">
              <w:rPr>
                <w:sz w:val="20"/>
                <w:szCs w:val="20"/>
              </w:rPr>
              <w:t>с родителями по профилактике дорожно-транспортных происшествий</w:t>
            </w:r>
            <w:r w:rsidR="006C7F1C" w:rsidRPr="00775D07">
              <w:rPr>
                <w:sz w:val="20"/>
                <w:szCs w:val="20"/>
              </w:rPr>
              <w:t xml:space="preserve"> </w:t>
            </w:r>
            <w:r w:rsidRPr="00775D07">
              <w:rPr>
                <w:sz w:val="20"/>
                <w:szCs w:val="20"/>
              </w:rPr>
              <w:t xml:space="preserve">с участием несовершеннолетних </w:t>
            </w:r>
          </w:p>
          <w:p w:rsidR="008920AA" w:rsidRPr="00775D07" w:rsidRDefault="006C7F1C" w:rsidP="008920AA">
            <w:pPr>
              <w:pStyle w:val="af0"/>
              <w:rPr>
                <w:sz w:val="20"/>
                <w:szCs w:val="20"/>
              </w:rPr>
            </w:pPr>
            <w:r w:rsidRPr="00775D07">
              <w:rPr>
                <w:sz w:val="20"/>
                <w:szCs w:val="20"/>
              </w:rPr>
              <w:t xml:space="preserve">2. Рекомендовать к </w:t>
            </w:r>
            <w:r w:rsidR="008920AA" w:rsidRPr="00775D07">
              <w:rPr>
                <w:sz w:val="18"/>
              </w:rPr>
              <w:t>распространению</w:t>
            </w:r>
            <w:r w:rsidR="008920AA" w:rsidRPr="00775D07">
              <w:rPr>
                <w:spacing w:val="1"/>
                <w:sz w:val="18"/>
              </w:rPr>
              <w:t xml:space="preserve"> </w:t>
            </w:r>
            <w:r w:rsidR="008920AA" w:rsidRPr="00775D07">
              <w:rPr>
                <w:sz w:val="18"/>
              </w:rPr>
              <w:t xml:space="preserve">и </w:t>
            </w:r>
            <w:r w:rsidR="008920AA" w:rsidRPr="00775D07">
              <w:rPr>
                <w:sz w:val="20"/>
                <w:szCs w:val="20"/>
              </w:rPr>
              <w:t xml:space="preserve"> </w:t>
            </w:r>
            <w:r w:rsidRPr="00775D07">
              <w:rPr>
                <w:sz w:val="20"/>
                <w:szCs w:val="20"/>
              </w:rPr>
              <w:t>использованию представленный опыт:</w:t>
            </w:r>
          </w:p>
          <w:p w:rsidR="00D93025" w:rsidRPr="00775D07" w:rsidRDefault="008920AA" w:rsidP="00143459">
            <w:pPr>
              <w:pStyle w:val="af0"/>
            </w:pPr>
            <w:r w:rsidRPr="00775D07">
              <w:rPr>
                <w:sz w:val="20"/>
                <w:szCs w:val="20"/>
              </w:rPr>
              <w:t xml:space="preserve">- </w:t>
            </w:r>
            <w:r w:rsidR="006C7F1C" w:rsidRPr="00775D07">
              <w:rPr>
                <w:sz w:val="20"/>
                <w:szCs w:val="20"/>
              </w:rPr>
              <w:t xml:space="preserve"> </w:t>
            </w:r>
            <w:r w:rsidRPr="00775D07">
              <w:rPr>
                <w:sz w:val="20"/>
                <w:szCs w:val="20"/>
              </w:rPr>
              <w:t xml:space="preserve">Лунёой Светланы Леонидовны  ответственного по профилактике БДД МАДОУ города Нижневартовска ДС №52 «Самолётик» </w:t>
            </w:r>
          </w:p>
        </w:tc>
      </w:tr>
      <w:tr w:rsidR="001E5B80" w:rsidRPr="00AB42A0" w:rsidTr="00775D0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80" w:rsidRPr="001E5B80" w:rsidRDefault="001E5B80" w:rsidP="00984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Ноябрь </w:t>
            </w:r>
            <w:r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</w:t>
            </w:r>
            <w:r w:rsidR="006C7F1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80" w:rsidRPr="001E5B80" w:rsidRDefault="004A321A" w:rsidP="00984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  <w:r w:rsidR="001E5B80"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 w:rsidR="001E5B8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1E5B80"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80" w:rsidRPr="001E5B80" w:rsidRDefault="004A321A" w:rsidP="00984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80" w:rsidRPr="00775D07" w:rsidRDefault="001E5B80" w:rsidP="00AB42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5D07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 педагоги по профилактике детско-дорожного транспортного травматизма в ДОУ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F1C" w:rsidRPr="00775D07" w:rsidRDefault="006C7F1C" w:rsidP="006C7F1C">
            <w:pPr>
              <w:pStyle w:val="af0"/>
              <w:rPr>
                <w:sz w:val="20"/>
                <w:szCs w:val="20"/>
              </w:rPr>
            </w:pPr>
            <w:r w:rsidRPr="00775D07">
              <w:rPr>
                <w:sz w:val="20"/>
                <w:szCs w:val="20"/>
              </w:rPr>
              <w:t>«Ознакомление родителей  с требованиями законодательства «Административная ответственность за нарушение ПДД» с показом видеоматериалов»</w:t>
            </w:r>
          </w:p>
          <w:p w:rsidR="005D7089" w:rsidRPr="00775D07" w:rsidRDefault="005D7089" w:rsidP="001E5B80">
            <w:pPr>
              <w:pStyle w:val="af0"/>
              <w:rPr>
                <w:rFonts w:eastAsia="Calibri"/>
              </w:rPr>
            </w:pPr>
          </w:p>
          <w:p w:rsidR="001E5B80" w:rsidRPr="00775D07" w:rsidRDefault="001E5B80" w:rsidP="001E5B80">
            <w:pPr>
              <w:pStyle w:val="af0"/>
              <w:rPr>
                <w:rFonts w:eastAsia="Calibri"/>
                <w:color w:val="FF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80" w:rsidRPr="00775D07" w:rsidRDefault="008920AA" w:rsidP="001E5B80">
            <w:pPr>
              <w:pStyle w:val="af0"/>
              <w:rPr>
                <w:rFonts w:eastAsia="Calibri"/>
                <w:sz w:val="20"/>
                <w:szCs w:val="20"/>
              </w:rPr>
            </w:pPr>
            <w:r w:rsidRPr="00775D07">
              <w:rPr>
                <w:sz w:val="20"/>
                <w:szCs w:val="20"/>
              </w:rPr>
              <w:t>Семина</w:t>
            </w:r>
            <w:proofErr w:type="gramStart"/>
            <w:r w:rsidRPr="00775D07">
              <w:rPr>
                <w:sz w:val="20"/>
                <w:szCs w:val="20"/>
              </w:rPr>
              <w:t>р-</w:t>
            </w:r>
            <w:proofErr w:type="gramEnd"/>
            <w:r w:rsidRPr="00775D07">
              <w:rPr>
                <w:sz w:val="20"/>
                <w:szCs w:val="20"/>
              </w:rPr>
              <w:t xml:space="preserve"> практикум,</w:t>
            </w:r>
            <w:r w:rsidRPr="00775D07">
              <w:rPr>
                <w:spacing w:val="-4"/>
                <w:sz w:val="20"/>
                <w:szCs w:val="20"/>
              </w:rPr>
              <w:t xml:space="preserve"> </w:t>
            </w:r>
            <w:r w:rsidRPr="00775D07">
              <w:rPr>
                <w:sz w:val="20"/>
                <w:szCs w:val="20"/>
              </w:rPr>
              <w:t>представление</w:t>
            </w:r>
            <w:r w:rsidRPr="00775D07">
              <w:rPr>
                <w:spacing w:val="-3"/>
                <w:sz w:val="20"/>
                <w:szCs w:val="20"/>
              </w:rPr>
              <w:t xml:space="preserve"> </w:t>
            </w:r>
            <w:r w:rsidRPr="00775D07">
              <w:rPr>
                <w:sz w:val="20"/>
                <w:szCs w:val="20"/>
              </w:rPr>
              <w:t>опыта.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459" w:rsidRDefault="00143459" w:rsidP="00143459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У</w:t>
            </w:r>
            <w:r w:rsidRPr="00143459">
              <w:rPr>
                <w:sz w:val="20"/>
                <w:szCs w:val="20"/>
              </w:rPr>
              <w:t xml:space="preserve">совершенствовать работу по преемственности между родителями и </w:t>
            </w:r>
            <w:r>
              <w:rPr>
                <w:sz w:val="20"/>
                <w:szCs w:val="20"/>
              </w:rPr>
              <w:t xml:space="preserve">Дошкольным образовательным учреждением </w:t>
            </w:r>
          </w:p>
          <w:p w:rsidR="00143459" w:rsidRPr="00143459" w:rsidRDefault="00143459" w:rsidP="00143459">
            <w:pPr>
              <w:pStyle w:val="af0"/>
              <w:rPr>
                <w:sz w:val="16"/>
                <w:szCs w:val="16"/>
              </w:rPr>
            </w:pPr>
          </w:p>
          <w:p w:rsidR="00143459" w:rsidRPr="00143459" w:rsidRDefault="00143459" w:rsidP="00143459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1434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143459">
              <w:rPr>
                <w:sz w:val="20"/>
                <w:szCs w:val="20"/>
              </w:rPr>
              <w:t>родолжить просветительскую работу с родителями по вопросам:</w:t>
            </w:r>
            <w:r>
              <w:rPr>
                <w:sz w:val="20"/>
                <w:szCs w:val="20"/>
              </w:rPr>
              <w:t xml:space="preserve"> </w:t>
            </w:r>
            <w:r w:rsidRPr="00143459">
              <w:rPr>
                <w:sz w:val="20"/>
                <w:szCs w:val="20"/>
              </w:rPr>
              <w:t>«Ознакомление родителей  с требованиями законодательства» и  «Административная ответственность за нарушение ПДД».</w:t>
            </w:r>
          </w:p>
          <w:p w:rsidR="008920AA" w:rsidRPr="00143459" w:rsidRDefault="008920AA" w:rsidP="00A506BC">
            <w:pPr>
              <w:pStyle w:val="af0"/>
              <w:rPr>
                <w:sz w:val="20"/>
                <w:szCs w:val="20"/>
              </w:rPr>
            </w:pPr>
          </w:p>
        </w:tc>
      </w:tr>
      <w:tr w:rsidR="001E5B80" w:rsidRPr="00AB42A0" w:rsidTr="00023A4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Итого 1 полугодие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4A321A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4A321A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E5B80" w:rsidRDefault="001E5B80" w:rsidP="008213C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213C4" w:rsidRPr="00D66872" w:rsidRDefault="008213C4" w:rsidP="008213C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lastRenderedPageBreak/>
        <w:t>- совместная деятельность с ведомствами, организациями и учреждениями города, в том числе с высшими,</w:t>
      </w:r>
      <w:r w:rsidR="000B077A" w:rsidRPr="00D66872">
        <w:rPr>
          <w:rFonts w:ascii="Times New Roman" w:eastAsia="Calibri" w:hAnsi="Times New Roman" w:cs="Times New Roman"/>
          <w:sz w:val="24"/>
          <w:szCs w:val="24"/>
        </w:rPr>
        <w:t xml:space="preserve"> средними специальными учебными </w:t>
      </w:r>
      <w:r w:rsidRPr="00D66872">
        <w:rPr>
          <w:rFonts w:ascii="Times New Roman" w:eastAsia="Calibri" w:hAnsi="Times New Roman" w:cs="Times New Roman"/>
          <w:sz w:val="24"/>
          <w:szCs w:val="24"/>
        </w:rPr>
        <w:t>заведениями</w:t>
      </w:r>
      <w:r w:rsidR="004A321A" w:rsidRPr="00D66872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="000A723D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ГИБДД города Нижневартовска, отдел обеспечения безопасности</w:t>
      </w:r>
      <w:r w:rsidR="002276F4" w:rsidRPr="00D668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Департамент образования администрации города Нижневартовска,</w:t>
      </w:r>
      <w:r w:rsidR="000A723D" w:rsidRPr="00D668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ДОУ города Нижневартовска</w:t>
      </w:r>
      <w:r w:rsidR="002276F4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8213C4" w:rsidRPr="00D66872" w:rsidRDefault="008213C4" w:rsidP="008213C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Проблемы в организации деятельности</w:t>
      </w:r>
      <w:r w:rsidR="000A723D" w:rsidRPr="00D6687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A723D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отсутствуют</w:t>
      </w:r>
    </w:p>
    <w:p w:rsidR="008213C4" w:rsidRPr="00D66872" w:rsidRDefault="008213C4" w:rsidP="00722B9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Результаты мониторинга профессиональных проблем и образовательных запросов педагогов (по итогам анкетирования педагогов по окончании каждого заседания)</w:t>
      </w:r>
      <w:r w:rsidR="002276F4" w:rsidRPr="00D6687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722B9A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создание дистанционного банка цифровых образовательных ресурсов</w:t>
      </w:r>
    </w:p>
    <w:p w:rsidR="00BA42B0" w:rsidRPr="00BA42B0" w:rsidRDefault="008213C4" w:rsidP="00BA42B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 xml:space="preserve">Общие выводы о результативности и эффективности деятельности </w:t>
      </w:r>
      <w:r w:rsidR="00722B9A" w:rsidRPr="00D66872">
        <w:rPr>
          <w:rFonts w:ascii="Times New Roman" w:eastAsia="Calibri" w:hAnsi="Times New Roman" w:cs="Times New Roman"/>
          <w:sz w:val="24"/>
          <w:szCs w:val="24"/>
        </w:rPr>
        <w:t>за 1 полугодие</w:t>
      </w:r>
      <w:r w:rsidR="007C1C19" w:rsidRPr="00D6687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2276F4" w:rsidRPr="00D6687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C1C19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увеличился процент вовлеченности родителей в активную созидательную деятельность, способствующую развитию культуры безопасного поведения на дорогах у детей, массовой культуры и культуры группового общения, представление обобщенного опыта работы педагогов г. Нижневартовска по профилактик</w:t>
      </w:r>
      <w:r w:rsidR="00D66872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е ДДТТ на портале составляет</w:t>
      </w:r>
      <w:proofErr w:type="gramStart"/>
      <w:r w:rsidR="00D66872" w:rsidRPr="00D668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D66872" w:rsidRPr="00D6687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?</w:t>
      </w:r>
      <w:proofErr w:type="gramEnd"/>
      <w:r w:rsidR="00D66872" w:rsidRPr="00D6687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????</w:t>
      </w:r>
      <w:r w:rsidR="00D66872" w:rsidRPr="00D668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публикаций,  4  </w:t>
      </w:r>
      <w:r w:rsidR="007C1C19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методических продуктов размещены и  рекомендованы к использованию в практике работы школ и ДОУ города.</w:t>
      </w:r>
      <w:r w:rsidR="00BA42B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На</w:t>
      </w:r>
      <w:r w:rsidR="00BA42B0" w:rsidRPr="00BA42B0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заседаниях</w:t>
      </w:r>
      <w:r w:rsidR="00BA42B0" w:rsidRPr="00BA42B0">
        <w:rPr>
          <w:rFonts w:ascii="Times New Roman" w:hAnsi="Times New Roman" w:cs="Times New Roman"/>
          <w:spacing w:val="3"/>
          <w:sz w:val="24"/>
          <w:szCs w:val="24"/>
          <w:u w:val="single"/>
        </w:rPr>
        <w:t xml:space="preserve">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МО</w:t>
      </w:r>
      <w:r w:rsidR="00BA42B0" w:rsidRPr="00BA42B0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проводить</w:t>
      </w:r>
      <w:r w:rsidR="00BA42B0" w:rsidRPr="00BA42B0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обмен</w:t>
      </w:r>
      <w:r w:rsidR="00BA42B0" w:rsidRPr="00BA42B0">
        <w:rPr>
          <w:rFonts w:ascii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опытом</w:t>
      </w:r>
      <w:r w:rsidR="00BA42B0" w:rsidRPr="00BA42B0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работы,</w:t>
      </w:r>
      <w:r w:rsidR="00BA42B0" w:rsidRPr="00BA42B0">
        <w:rPr>
          <w:rFonts w:ascii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который</w:t>
      </w:r>
      <w:r w:rsidR="00BA42B0" w:rsidRPr="00BA42B0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показал</w:t>
      </w:r>
      <w:r w:rsidR="00BA42B0" w:rsidRPr="00BA42B0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себя</w:t>
      </w:r>
      <w:r w:rsidR="00BA42B0" w:rsidRPr="00BA42B0">
        <w:rPr>
          <w:rFonts w:ascii="Times New Roman" w:hAnsi="Times New Roman" w:cs="Times New Roman"/>
          <w:spacing w:val="3"/>
          <w:sz w:val="24"/>
          <w:szCs w:val="24"/>
          <w:u w:val="single"/>
        </w:rPr>
        <w:t xml:space="preserve">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BA42B0" w:rsidRPr="00BA42B0">
        <w:rPr>
          <w:rFonts w:ascii="Times New Roman" w:hAnsi="Times New Roman" w:cs="Times New Roman"/>
          <w:spacing w:val="3"/>
          <w:sz w:val="24"/>
          <w:szCs w:val="24"/>
          <w:u w:val="single"/>
        </w:rPr>
        <w:t xml:space="preserve">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качестве</w:t>
      </w:r>
      <w:r w:rsidR="00BA42B0" w:rsidRPr="00BA42B0">
        <w:rPr>
          <w:rFonts w:ascii="Times New Roman" w:hAnsi="Times New Roman" w:cs="Times New Roman"/>
          <w:spacing w:val="-42"/>
          <w:sz w:val="24"/>
          <w:szCs w:val="24"/>
          <w:u w:val="single"/>
        </w:rPr>
        <w:t xml:space="preserve">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успешного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ab/>
        <w:t xml:space="preserve">метода совершенствования </w:t>
      </w:r>
      <w:r w:rsidR="00BA42B0" w:rsidRPr="00BA42B0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деятельности </w:t>
      </w:r>
      <w:proofErr w:type="gramStart"/>
      <w:r w:rsidR="00BA42B0" w:rsidRPr="00BA42B0">
        <w:rPr>
          <w:rFonts w:ascii="Times New Roman" w:hAnsi="Times New Roman" w:cs="Times New Roman"/>
          <w:spacing w:val="-1"/>
          <w:sz w:val="24"/>
          <w:szCs w:val="24"/>
          <w:u w:val="single"/>
        </w:rPr>
        <w:t>по</w:t>
      </w:r>
      <w:proofErr w:type="gramEnd"/>
      <w:r w:rsidR="00BA42B0" w:rsidRPr="00BA42B0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Start"/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>Организация</w:t>
      </w:r>
      <w:proofErr w:type="gramEnd"/>
      <w:r w:rsidR="00BA42B0" w:rsidRPr="00BA42B0">
        <w:rPr>
          <w:rFonts w:ascii="Times New Roman" w:hAnsi="Times New Roman" w:cs="Times New Roman"/>
          <w:sz w:val="24"/>
          <w:szCs w:val="24"/>
          <w:u w:val="single"/>
        </w:rPr>
        <w:t xml:space="preserve"> работы с родителями по профилактике дорожно-транспортных происшествий с участием несовершеннолетних»</w:t>
      </w:r>
    </w:p>
    <w:p w:rsidR="008213C4" w:rsidRPr="00D66872" w:rsidRDefault="00BA42B0" w:rsidP="00BA42B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</w:p>
    <w:p w:rsidR="008213C4" w:rsidRDefault="008213C4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6872" w:rsidRPr="008213C4" w:rsidRDefault="00D66872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6872" w:rsidRDefault="00D66872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213C4" w:rsidRPr="008213C4" w:rsidRDefault="008213C4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13C4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Исполнитель:</w:t>
      </w:r>
      <w:r w:rsidR="007C1C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Евграфова Татьяна Александровна</w:t>
      </w:r>
    </w:p>
    <w:p w:rsidR="008213C4" w:rsidRPr="008213C4" w:rsidRDefault="007C1C19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Зам. зав. по ВМР</w:t>
      </w:r>
    </w:p>
    <w:p w:rsidR="008213C4" w:rsidRPr="008213C4" w:rsidRDefault="008213C4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13C4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телефон</w:t>
      </w:r>
      <w:r w:rsidR="007C1C19">
        <w:rPr>
          <w:rFonts w:ascii="Times New Roman" w:eastAsia="Times New Roman" w:hAnsi="Times New Roman" w:cs="Times New Roman"/>
          <w:sz w:val="16"/>
          <w:szCs w:val="16"/>
          <w:lang w:eastAsia="ru-RU"/>
        </w:rPr>
        <w:t>: 89825727053,27-57-08</w:t>
      </w:r>
    </w:p>
    <w:p w:rsidR="008213C4" w:rsidRDefault="008213C4" w:rsidP="008213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213C4" w:rsidSect="00E93B5B">
      <w:headerReference w:type="default" r:id="rId8"/>
      <w:pgSz w:w="16838" w:h="11906" w:orient="landscape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F2F" w:rsidRDefault="00A65F2F" w:rsidP="004F532D">
      <w:pPr>
        <w:spacing w:after="0" w:line="240" w:lineRule="auto"/>
      </w:pPr>
      <w:r>
        <w:separator/>
      </w:r>
    </w:p>
  </w:endnote>
  <w:endnote w:type="continuationSeparator" w:id="0">
    <w:p w:rsidR="00A65F2F" w:rsidRDefault="00A65F2F" w:rsidP="004F5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F2F" w:rsidRDefault="00A65F2F" w:rsidP="004F532D">
      <w:pPr>
        <w:spacing w:after="0" w:line="240" w:lineRule="auto"/>
      </w:pPr>
      <w:r>
        <w:separator/>
      </w:r>
    </w:p>
  </w:footnote>
  <w:footnote w:type="continuationSeparator" w:id="0">
    <w:p w:rsidR="00A65F2F" w:rsidRDefault="00A65F2F" w:rsidP="004F5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87347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B077A" w:rsidRPr="00BB4341" w:rsidRDefault="008B514B">
        <w:pPr>
          <w:pStyle w:val="a4"/>
          <w:jc w:val="center"/>
          <w:rPr>
            <w:rFonts w:ascii="Times New Roman" w:hAnsi="Times New Roman" w:cs="Times New Roman"/>
          </w:rPr>
        </w:pPr>
        <w:r w:rsidRPr="00BB4341">
          <w:rPr>
            <w:rFonts w:ascii="Times New Roman" w:hAnsi="Times New Roman" w:cs="Times New Roman"/>
          </w:rPr>
          <w:fldChar w:fldCharType="begin"/>
        </w:r>
        <w:r w:rsidR="000B077A" w:rsidRPr="00BB4341">
          <w:rPr>
            <w:rFonts w:ascii="Times New Roman" w:hAnsi="Times New Roman" w:cs="Times New Roman"/>
          </w:rPr>
          <w:instrText>PAGE   \* MERGEFORMAT</w:instrText>
        </w:r>
        <w:r w:rsidRPr="00BB4341">
          <w:rPr>
            <w:rFonts w:ascii="Times New Roman" w:hAnsi="Times New Roman" w:cs="Times New Roman"/>
          </w:rPr>
          <w:fldChar w:fldCharType="separate"/>
        </w:r>
        <w:r w:rsidR="00143459">
          <w:rPr>
            <w:rFonts w:ascii="Times New Roman" w:hAnsi="Times New Roman" w:cs="Times New Roman"/>
            <w:noProof/>
          </w:rPr>
          <w:t>2</w:t>
        </w:r>
        <w:r w:rsidRPr="00BB4341">
          <w:rPr>
            <w:rFonts w:ascii="Times New Roman" w:hAnsi="Times New Roman" w:cs="Times New Roman"/>
          </w:rPr>
          <w:fldChar w:fldCharType="end"/>
        </w:r>
      </w:p>
    </w:sdtContent>
  </w:sdt>
  <w:p w:rsidR="000B077A" w:rsidRPr="00BB4341" w:rsidRDefault="000B077A" w:rsidP="004F532D">
    <w:pPr>
      <w:pStyle w:val="a4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08C9"/>
    <w:multiLevelType w:val="hybridMultilevel"/>
    <w:tmpl w:val="7E7851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532685"/>
    <w:multiLevelType w:val="hybridMultilevel"/>
    <w:tmpl w:val="6284E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26677"/>
    <w:multiLevelType w:val="hybridMultilevel"/>
    <w:tmpl w:val="5B7E8D3A"/>
    <w:lvl w:ilvl="0" w:tplc="7E82B3EE">
      <w:start w:val="1"/>
      <w:numFmt w:val="decimal"/>
      <w:lvlText w:val="%1."/>
      <w:lvlJc w:val="left"/>
      <w:pPr>
        <w:ind w:left="644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AF17773"/>
    <w:multiLevelType w:val="hybridMultilevel"/>
    <w:tmpl w:val="8FD42420"/>
    <w:lvl w:ilvl="0" w:tplc="89F63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809F6"/>
    <w:multiLevelType w:val="hybridMultilevel"/>
    <w:tmpl w:val="96024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1501D"/>
    <w:multiLevelType w:val="hybridMultilevel"/>
    <w:tmpl w:val="36748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26314"/>
    <w:multiLevelType w:val="hybridMultilevel"/>
    <w:tmpl w:val="6D12DA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BA53555"/>
    <w:multiLevelType w:val="hybridMultilevel"/>
    <w:tmpl w:val="6E1E0FD0"/>
    <w:lvl w:ilvl="0" w:tplc="DDB891B6">
      <w:numFmt w:val="bullet"/>
      <w:lvlText w:val="-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74E3162">
      <w:numFmt w:val="bullet"/>
      <w:lvlText w:val="•"/>
      <w:lvlJc w:val="left"/>
      <w:pPr>
        <w:ind w:left="863" w:hanging="708"/>
      </w:pPr>
      <w:rPr>
        <w:rFonts w:hint="default"/>
        <w:lang w:val="ru-RU" w:eastAsia="en-US" w:bidi="ar-SA"/>
      </w:rPr>
    </w:lvl>
    <w:lvl w:ilvl="2" w:tplc="F37C97E8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3" w:tplc="2DA807D6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4" w:tplc="1706B560">
      <w:numFmt w:val="bullet"/>
      <w:lvlText w:val="•"/>
      <w:lvlJc w:val="left"/>
      <w:pPr>
        <w:ind w:left="3152" w:hanging="708"/>
      </w:pPr>
      <w:rPr>
        <w:rFonts w:hint="default"/>
        <w:lang w:val="ru-RU" w:eastAsia="en-US" w:bidi="ar-SA"/>
      </w:rPr>
    </w:lvl>
    <w:lvl w:ilvl="5" w:tplc="B6661F6A">
      <w:numFmt w:val="bullet"/>
      <w:lvlText w:val="•"/>
      <w:lvlJc w:val="left"/>
      <w:pPr>
        <w:ind w:left="3916" w:hanging="708"/>
      </w:pPr>
      <w:rPr>
        <w:rFonts w:hint="default"/>
        <w:lang w:val="ru-RU" w:eastAsia="en-US" w:bidi="ar-SA"/>
      </w:rPr>
    </w:lvl>
    <w:lvl w:ilvl="6" w:tplc="8E166B20">
      <w:numFmt w:val="bullet"/>
      <w:lvlText w:val="•"/>
      <w:lvlJc w:val="left"/>
      <w:pPr>
        <w:ind w:left="4679" w:hanging="708"/>
      </w:pPr>
      <w:rPr>
        <w:rFonts w:hint="default"/>
        <w:lang w:val="ru-RU" w:eastAsia="en-US" w:bidi="ar-SA"/>
      </w:rPr>
    </w:lvl>
    <w:lvl w:ilvl="7" w:tplc="47781396">
      <w:numFmt w:val="bullet"/>
      <w:lvlText w:val="•"/>
      <w:lvlJc w:val="left"/>
      <w:pPr>
        <w:ind w:left="5442" w:hanging="708"/>
      </w:pPr>
      <w:rPr>
        <w:rFonts w:hint="default"/>
        <w:lang w:val="ru-RU" w:eastAsia="en-US" w:bidi="ar-SA"/>
      </w:rPr>
    </w:lvl>
    <w:lvl w:ilvl="8" w:tplc="C084165A">
      <w:numFmt w:val="bullet"/>
      <w:lvlText w:val="•"/>
      <w:lvlJc w:val="left"/>
      <w:pPr>
        <w:ind w:left="6205" w:hanging="708"/>
      </w:pPr>
      <w:rPr>
        <w:rFonts w:hint="default"/>
        <w:lang w:val="ru-RU" w:eastAsia="en-US" w:bidi="ar-SA"/>
      </w:rPr>
    </w:lvl>
  </w:abstractNum>
  <w:abstractNum w:abstractNumId="8">
    <w:nsid w:val="21F3164F"/>
    <w:multiLevelType w:val="hybridMultilevel"/>
    <w:tmpl w:val="FFFCEC8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6FD619A"/>
    <w:multiLevelType w:val="hybridMultilevel"/>
    <w:tmpl w:val="273472F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173020"/>
    <w:multiLevelType w:val="hybridMultilevel"/>
    <w:tmpl w:val="FB3018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3A570F9"/>
    <w:multiLevelType w:val="hybridMultilevel"/>
    <w:tmpl w:val="071656C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14A67BC"/>
    <w:multiLevelType w:val="hybridMultilevel"/>
    <w:tmpl w:val="B770F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A47D6"/>
    <w:multiLevelType w:val="hybridMultilevel"/>
    <w:tmpl w:val="2BEC6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6499B"/>
    <w:multiLevelType w:val="hybridMultilevel"/>
    <w:tmpl w:val="2994918C"/>
    <w:lvl w:ilvl="0" w:tplc="07A8FE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3433DD9"/>
    <w:multiLevelType w:val="hybridMultilevel"/>
    <w:tmpl w:val="E97AB528"/>
    <w:lvl w:ilvl="0" w:tplc="EF58BB1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789504F"/>
    <w:multiLevelType w:val="hybridMultilevel"/>
    <w:tmpl w:val="5A0034DE"/>
    <w:lvl w:ilvl="0" w:tplc="934425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095802"/>
    <w:multiLevelType w:val="hybridMultilevel"/>
    <w:tmpl w:val="3A32E940"/>
    <w:lvl w:ilvl="0" w:tplc="934425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011339"/>
    <w:multiLevelType w:val="hybridMultilevel"/>
    <w:tmpl w:val="40D24D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731B120C"/>
    <w:multiLevelType w:val="hybridMultilevel"/>
    <w:tmpl w:val="F4DE7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19318C"/>
    <w:multiLevelType w:val="hybridMultilevel"/>
    <w:tmpl w:val="203631E8"/>
    <w:lvl w:ilvl="0" w:tplc="05C25A98">
      <w:start w:val="1"/>
      <w:numFmt w:val="decimal"/>
      <w:lvlText w:val="%1."/>
      <w:lvlJc w:val="left"/>
      <w:pPr>
        <w:ind w:left="108" w:hanging="13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00262FC0">
      <w:numFmt w:val="bullet"/>
      <w:lvlText w:val="•"/>
      <w:lvlJc w:val="left"/>
      <w:pPr>
        <w:ind w:left="593" w:hanging="138"/>
      </w:pPr>
      <w:rPr>
        <w:rFonts w:hint="default"/>
        <w:lang w:val="ru-RU" w:eastAsia="en-US" w:bidi="ar-SA"/>
      </w:rPr>
    </w:lvl>
    <w:lvl w:ilvl="2" w:tplc="56E29E1C">
      <w:numFmt w:val="bullet"/>
      <w:lvlText w:val="•"/>
      <w:lvlJc w:val="left"/>
      <w:pPr>
        <w:ind w:left="1087" w:hanging="138"/>
      </w:pPr>
      <w:rPr>
        <w:rFonts w:hint="default"/>
        <w:lang w:val="ru-RU" w:eastAsia="en-US" w:bidi="ar-SA"/>
      </w:rPr>
    </w:lvl>
    <w:lvl w:ilvl="3" w:tplc="2704390E">
      <w:numFmt w:val="bullet"/>
      <w:lvlText w:val="•"/>
      <w:lvlJc w:val="left"/>
      <w:pPr>
        <w:ind w:left="1580" w:hanging="138"/>
      </w:pPr>
      <w:rPr>
        <w:rFonts w:hint="default"/>
        <w:lang w:val="ru-RU" w:eastAsia="en-US" w:bidi="ar-SA"/>
      </w:rPr>
    </w:lvl>
    <w:lvl w:ilvl="4" w:tplc="34368D64">
      <w:numFmt w:val="bullet"/>
      <w:lvlText w:val="•"/>
      <w:lvlJc w:val="left"/>
      <w:pPr>
        <w:ind w:left="2074" w:hanging="138"/>
      </w:pPr>
      <w:rPr>
        <w:rFonts w:hint="default"/>
        <w:lang w:val="ru-RU" w:eastAsia="en-US" w:bidi="ar-SA"/>
      </w:rPr>
    </w:lvl>
    <w:lvl w:ilvl="5" w:tplc="9A06637A">
      <w:numFmt w:val="bullet"/>
      <w:lvlText w:val="•"/>
      <w:lvlJc w:val="left"/>
      <w:pPr>
        <w:ind w:left="2567" w:hanging="138"/>
      </w:pPr>
      <w:rPr>
        <w:rFonts w:hint="default"/>
        <w:lang w:val="ru-RU" w:eastAsia="en-US" w:bidi="ar-SA"/>
      </w:rPr>
    </w:lvl>
    <w:lvl w:ilvl="6" w:tplc="DDC44A98">
      <w:numFmt w:val="bullet"/>
      <w:lvlText w:val="•"/>
      <w:lvlJc w:val="left"/>
      <w:pPr>
        <w:ind w:left="3061" w:hanging="138"/>
      </w:pPr>
      <w:rPr>
        <w:rFonts w:hint="default"/>
        <w:lang w:val="ru-RU" w:eastAsia="en-US" w:bidi="ar-SA"/>
      </w:rPr>
    </w:lvl>
    <w:lvl w:ilvl="7" w:tplc="2E98E7BE">
      <w:numFmt w:val="bullet"/>
      <w:lvlText w:val="•"/>
      <w:lvlJc w:val="left"/>
      <w:pPr>
        <w:ind w:left="3554" w:hanging="138"/>
      </w:pPr>
      <w:rPr>
        <w:rFonts w:hint="default"/>
        <w:lang w:val="ru-RU" w:eastAsia="en-US" w:bidi="ar-SA"/>
      </w:rPr>
    </w:lvl>
    <w:lvl w:ilvl="8" w:tplc="211220FC">
      <w:numFmt w:val="bullet"/>
      <w:lvlText w:val="•"/>
      <w:lvlJc w:val="left"/>
      <w:pPr>
        <w:ind w:left="4048" w:hanging="138"/>
      </w:pPr>
      <w:rPr>
        <w:rFonts w:hint="default"/>
        <w:lang w:val="ru-RU" w:eastAsia="en-US" w:bidi="ar-SA"/>
      </w:rPr>
    </w:lvl>
  </w:abstractNum>
  <w:abstractNum w:abstractNumId="21">
    <w:nsid w:val="7F135A59"/>
    <w:multiLevelType w:val="hybridMultilevel"/>
    <w:tmpl w:val="96A835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21"/>
  </w:num>
  <w:num w:numId="3">
    <w:abstractNumId w:val="0"/>
  </w:num>
  <w:num w:numId="4">
    <w:abstractNumId w:val="14"/>
  </w:num>
  <w:num w:numId="5">
    <w:abstractNumId w:val="12"/>
  </w:num>
  <w:num w:numId="6">
    <w:abstractNumId w:val="6"/>
  </w:num>
  <w:num w:numId="7">
    <w:abstractNumId w:val="11"/>
  </w:num>
  <w:num w:numId="8">
    <w:abstractNumId w:val="18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9"/>
  </w:num>
  <w:num w:numId="15">
    <w:abstractNumId w:val="1"/>
  </w:num>
  <w:num w:numId="16">
    <w:abstractNumId w:val="13"/>
  </w:num>
  <w:num w:numId="17">
    <w:abstractNumId w:val="8"/>
  </w:num>
  <w:num w:numId="18">
    <w:abstractNumId w:val="4"/>
  </w:num>
  <w:num w:numId="19">
    <w:abstractNumId w:val="10"/>
  </w:num>
  <w:num w:numId="20">
    <w:abstractNumId w:val="2"/>
  </w:num>
  <w:num w:numId="21">
    <w:abstractNumId w:val="20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7BFB"/>
    <w:rsid w:val="00000297"/>
    <w:rsid w:val="00016575"/>
    <w:rsid w:val="00023A4D"/>
    <w:rsid w:val="00030803"/>
    <w:rsid w:val="00030E63"/>
    <w:rsid w:val="000746EF"/>
    <w:rsid w:val="00082337"/>
    <w:rsid w:val="00091975"/>
    <w:rsid w:val="000A29BF"/>
    <w:rsid w:val="000A723D"/>
    <w:rsid w:val="000B077A"/>
    <w:rsid w:val="000D3CF2"/>
    <w:rsid w:val="000D4436"/>
    <w:rsid w:val="000D4575"/>
    <w:rsid w:val="000E75FC"/>
    <w:rsid w:val="00143459"/>
    <w:rsid w:val="00180BF3"/>
    <w:rsid w:val="00184F48"/>
    <w:rsid w:val="001A307A"/>
    <w:rsid w:val="001C24BD"/>
    <w:rsid w:val="001D0DA8"/>
    <w:rsid w:val="001D5EE3"/>
    <w:rsid w:val="001E18C5"/>
    <w:rsid w:val="001E5B80"/>
    <w:rsid w:val="00203C44"/>
    <w:rsid w:val="00226628"/>
    <w:rsid w:val="002276F4"/>
    <w:rsid w:val="00231B86"/>
    <w:rsid w:val="00252344"/>
    <w:rsid w:val="0029077A"/>
    <w:rsid w:val="002C4AEC"/>
    <w:rsid w:val="002D589E"/>
    <w:rsid w:val="002E7BC6"/>
    <w:rsid w:val="003142D4"/>
    <w:rsid w:val="00326A54"/>
    <w:rsid w:val="00347B68"/>
    <w:rsid w:val="003572D7"/>
    <w:rsid w:val="00357D0E"/>
    <w:rsid w:val="00380CCB"/>
    <w:rsid w:val="00382C74"/>
    <w:rsid w:val="003C7B7C"/>
    <w:rsid w:val="003D408C"/>
    <w:rsid w:val="003F657C"/>
    <w:rsid w:val="00432BBD"/>
    <w:rsid w:val="00442F76"/>
    <w:rsid w:val="00471F3F"/>
    <w:rsid w:val="004A321A"/>
    <w:rsid w:val="004B2DC8"/>
    <w:rsid w:val="004B7A06"/>
    <w:rsid w:val="004D579D"/>
    <w:rsid w:val="004E05AB"/>
    <w:rsid w:val="004E7D38"/>
    <w:rsid w:val="004F532D"/>
    <w:rsid w:val="00500089"/>
    <w:rsid w:val="00581AD1"/>
    <w:rsid w:val="005A28A4"/>
    <w:rsid w:val="005D7089"/>
    <w:rsid w:val="00604F8D"/>
    <w:rsid w:val="00627F8F"/>
    <w:rsid w:val="00655C90"/>
    <w:rsid w:val="00660808"/>
    <w:rsid w:val="006657B0"/>
    <w:rsid w:val="006667D1"/>
    <w:rsid w:val="00672471"/>
    <w:rsid w:val="00675AE6"/>
    <w:rsid w:val="00676D68"/>
    <w:rsid w:val="0069693F"/>
    <w:rsid w:val="006C7F1C"/>
    <w:rsid w:val="00701648"/>
    <w:rsid w:val="007108A4"/>
    <w:rsid w:val="00722B9A"/>
    <w:rsid w:val="00746BF4"/>
    <w:rsid w:val="00761E17"/>
    <w:rsid w:val="00767FEC"/>
    <w:rsid w:val="00770692"/>
    <w:rsid w:val="00775D07"/>
    <w:rsid w:val="0078095A"/>
    <w:rsid w:val="00780BEF"/>
    <w:rsid w:val="00785800"/>
    <w:rsid w:val="00792B5C"/>
    <w:rsid w:val="007C1C19"/>
    <w:rsid w:val="007F3048"/>
    <w:rsid w:val="00801479"/>
    <w:rsid w:val="0081424F"/>
    <w:rsid w:val="008213C4"/>
    <w:rsid w:val="00864931"/>
    <w:rsid w:val="008920AA"/>
    <w:rsid w:val="008A3DDB"/>
    <w:rsid w:val="008A566A"/>
    <w:rsid w:val="008B514B"/>
    <w:rsid w:val="008B55F0"/>
    <w:rsid w:val="008B7AB6"/>
    <w:rsid w:val="008C07E8"/>
    <w:rsid w:val="008D10D4"/>
    <w:rsid w:val="008E33FE"/>
    <w:rsid w:val="00933C73"/>
    <w:rsid w:val="00935308"/>
    <w:rsid w:val="00991454"/>
    <w:rsid w:val="00996A86"/>
    <w:rsid w:val="009B5C12"/>
    <w:rsid w:val="00A00C95"/>
    <w:rsid w:val="00A12DCB"/>
    <w:rsid w:val="00A3788E"/>
    <w:rsid w:val="00A43954"/>
    <w:rsid w:val="00A506BC"/>
    <w:rsid w:val="00A50D2E"/>
    <w:rsid w:val="00A65F2F"/>
    <w:rsid w:val="00A72BE8"/>
    <w:rsid w:val="00A759D9"/>
    <w:rsid w:val="00AA4240"/>
    <w:rsid w:val="00AB42A0"/>
    <w:rsid w:val="00AB7699"/>
    <w:rsid w:val="00AC517D"/>
    <w:rsid w:val="00AC7AF3"/>
    <w:rsid w:val="00AD2C2B"/>
    <w:rsid w:val="00B06006"/>
    <w:rsid w:val="00B2027F"/>
    <w:rsid w:val="00B4750F"/>
    <w:rsid w:val="00B60B98"/>
    <w:rsid w:val="00B82722"/>
    <w:rsid w:val="00B97CFC"/>
    <w:rsid w:val="00BA42B0"/>
    <w:rsid w:val="00BB4341"/>
    <w:rsid w:val="00BF25CD"/>
    <w:rsid w:val="00C00ECE"/>
    <w:rsid w:val="00C21D28"/>
    <w:rsid w:val="00C44BD9"/>
    <w:rsid w:val="00C57BFB"/>
    <w:rsid w:val="00C6365A"/>
    <w:rsid w:val="00CA5002"/>
    <w:rsid w:val="00CB27D2"/>
    <w:rsid w:val="00CD1AF2"/>
    <w:rsid w:val="00CE1A99"/>
    <w:rsid w:val="00CE46C8"/>
    <w:rsid w:val="00D36A07"/>
    <w:rsid w:val="00D45DDF"/>
    <w:rsid w:val="00D55AC7"/>
    <w:rsid w:val="00D61A88"/>
    <w:rsid w:val="00D66872"/>
    <w:rsid w:val="00D813D5"/>
    <w:rsid w:val="00D93025"/>
    <w:rsid w:val="00D97E6C"/>
    <w:rsid w:val="00DA0E30"/>
    <w:rsid w:val="00DA76D1"/>
    <w:rsid w:val="00E23645"/>
    <w:rsid w:val="00E53A17"/>
    <w:rsid w:val="00E5667C"/>
    <w:rsid w:val="00E93B5B"/>
    <w:rsid w:val="00E96C9D"/>
    <w:rsid w:val="00EA7179"/>
    <w:rsid w:val="00EC2891"/>
    <w:rsid w:val="00ED6D08"/>
    <w:rsid w:val="00ED70C0"/>
    <w:rsid w:val="00EF1AC6"/>
    <w:rsid w:val="00FE08EF"/>
    <w:rsid w:val="00FF0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57D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F5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532D"/>
  </w:style>
  <w:style w:type="paragraph" w:styleId="a6">
    <w:name w:val="footer"/>
    <w:basedOn w:val="a"/>
    <w:link w:val="a7"/>
    <w:uiPriority w:val="99"/>
    <w:unhideWhenUsed/>
    <w:rsid w:val="004F5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532D"/>
  </w:style>
  <w:style w:type="character" w:styleId="a8">
    <w:name w:val="annotation reference"/>
    <w:basedOn w:val="a0"/>
    <w:uiPriority w:val="99"/>
    <w:semiHidden/>
    <w:unhideWhenUsed/>
    <w:rsid w:val="00D61A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61A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61A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61A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61A8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61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1A88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4B2DC8"/>
    <w:rPr>
      <w:color w:val="0000FF" w:themeColor="hyperlink"/>
      <w:u w:val="single"/>
    </w:rPr>
  </w:style>
  <w:style w:type="paragraph" w:styleId="af0">
    <w:name w:val="No Spacing"/>
    <w:link w:val="af1"/>
    <w:uiPriority w:val="1"/>
    <w:qFormat/>
    <w:rsid w:val="000002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Без интервала Знак"/>
    <w:link w:val="af0"/>
    <w:uiPriority w:val="1"/>
    <w:rsid w:val="00000297"/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A439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2"/>
    <w:rsid w:val="001C2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 + Полужирный"/>
    <w:basedOn w:val="a0"/>
    <w:rsid w:val="00DA7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Default">
    <w:name w:val="Default"/>
    <w:rsid w:val="00996A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2pt">
    <w:name w:val="Основной текст (2) + 12 pt;Курсив"/>
    <w:basedOn w:val="a0"/>
    <w:rsid w:val="002523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a0"/>
    <w:rsid w:val="002523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9914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91454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4">
    <w:name w:val="Body Text"/>
    <w:basedOn w:val="a"/>
    <w:link w:val="af5"/>
    <w:uiPriority w:val="1"/>
    <w:qFormat/>
    <w:rsid w:val="00991454"/>
    <w:pPr>
      <w:widowControl w:val="0"/>
      <w:autoSpaceDE w:val="0"/>
      <w:autoSpaceDN w:val="0"/>
      <w:spacing w:after="0" w:line="240" w:lineRule="auto"/>
      <w:ind w:left="1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99145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A3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20A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1ED34-0A8C-4C1F-A3D4-B1677ED1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Геннадьевна Косянчук</dc:creator>
  <cp:lastModifiedBy>home</cp:lastModifiedBy>
  <cp:revision>79</cp:revision>
  <cp:lastPrinted>2019-12-09T06:33:00Z</cp:lastPrinted>
  <dcterms:created xsi:type="dcterms:W3CDTF">2018-10-29T09:53:00Z</dcterms:created>
  <dcterms:modified xsi:type="dcterms:W3CDTF">2022-12-11T09:40:00Z</dcterms:modified>
</cp:coreProperties>
</file>